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61" w:rsidRPr="00194DEF" w:rsidRDefault="00194DEF" w:rsidP="00A947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Процедура 1.8. </w:t>
      </w:r>
      <w:r w:rsidR="00A9479D" w:rsidRPr="00A9479D">
        <w:rPr>
          <w:rFonts w:ascii="Times New Roman" w:hAnsi="Times New Roman" w:cs="Times New Roman"/>
          <w:b/>
          <w:sz w:val="28"/>
          <w:szCs w:val="28"/>
        </w:rPr>
        <w:t>Регистрация договора найма (аренды) жилого помещения частного жилищного фонда и дополнительных соглашений к нему</w:t>
      </w:r>
    </w:p>
    <w:p w:rsidR="00A9479D" w:rsidRDefault="00A9479D" w:rsidP="00045E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479D" w:rsidRPr="0001334D" w:rsidRDefault="00A9479D" w:rsidP="00A94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:rsidR="00A9479D" w:rsidRPr="00CC2DF3" w:rsidRDefault="00A9479D" w:rsidP="00A94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479D" w:rsidRDefault="00A9479D" w:rsidP="00A9479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A9479D" w:rsidRDefault="00A9479D" w:rsidP="00A9479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Административная, 1-3,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9479D" w:rsidRDefault="00A9479D" w:rsidP="00A9479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:rsidR="00A9479D" w:rsidRDefault="00A9479D" w:rsidP="00A9479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9479D" w:rsidRPr="00BC0ED5" w:rsidRDefault="00A9479D" w:rsidP="00A9479D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A9479D" w:rsidRDefault="00A9479D" w:rsidP="00A9479D">
      <w:pPr>
        <w:pStyle w:val="table10"/>
        <w:spacing w:line="20" w:lineRule="atLeast"/>
        <w:rPr>
          <w:i/>
          <w:sz w:val="28"/>
          <w:szCs w:val="28"/>
        </w:rPr>
      </w:pPr>
    </w:p>
    <w:p w:rsidR="00A9479D" w:rsidRDefault="00A9479D" w:rsidP="00A9479D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773133" w:rsidRDefault="00773133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5013F6" w:rsidRDefault="005013F6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3F6" w:rsidRDefault="005013F6" w:rsidP="005013F6">
      <w:pPr>
        <w:pStyle w:val="a5"/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013F6">
        <w:rPr>
          <w:rFonts w:ascii="Times New Roman" w:hAnsi="Times New Roman" w:cs="Times New Roman"/>
          <w:sz w:val="28"/>
          <w:szCs w:val="28"/>
        </w:rPr>
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</w:r>
    </w:p>
    <w:p w:rsidR="005013F6" w:rsidRDefault="005013F6" w:rsidP="005013F6">
      <w:pPr>
        <w:pStyle w:val="a5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013F6" w:rsidRDefault="005013F6" w:rsidP="005013F6">
      <w:pPr>
        <w:pStyle w:val="a5"/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13F6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соответствующим органом государства</w:t>
      </w:r>
      <w:proofErr w:type="gramEnd"/>
      <w:r w:rsidRPr="00501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13F6">
        <w:rPr>
          <w:rFonts w:ascii="Times New Roman" w:hAnsi="Times New Roman" w:cs="Times New Roman"/>
          <w:sz w:val="28"/>
          <w:szCs w:val="28"/>
        </w:rPr>
        <w:t xml:space="preserve">гражданской принадлежности либо обычного места жительства иностранного гражданина или лица без гражданства либо международной организацией (далее – документ для выезда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 – свидетельство о предоставлении дополнительной защиты в Республике Беларусь или </w:t>
      </w:r>
      <w:r w:rsidRPr="005013F6">
        <w:rPr>
          <w:rFonts w:ascii="Times New Roman" w:hAnsi="Times New Roman" w:cs="Times New Roman"/>
          <w:sz w:val="28"/>
          <w:szCs w:val="28"/>
        </w:rPr>
        <w:lastRenderedPageBreak/>
        <w:t>свидетельство о регистрации ходатайства о предоставлении статуса беженца, дополнительной защиты</w:t>
      </w:r>
      <w:proofErr w:type="gramEnd"/>
      <w:r w:rsidRPr="005013F6">
        <w:rPr>
          <w:rFonts w:ascii="Times New Roman" w:hAnsi="Times New Roman" w:cs="Times New Roman"/>
          <w:sz w:val="28"/>
          <w:szCs w:val="28"/>
        </w:rPr>
        <w:t xml:space="preserve"> или убежища в Республике Беларусь соответственно)</w:t>
      </w:r>
    </w:p>
    <w:p w:rsidR="005013F6" w:rsidRPr="005013F6" w:rsidRDefault="005013F6" w:rsidP="005013F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D26BE" w:rsidRDefault="005013F6" w:rsidP="005013F6">
      <w:pPr>
        <w:pStyle w:val="a5"/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013F6">
        <w:rPr>
          <w:rFonts w:ascii="Times New Roman" w:hAnsi="Times New Roman" w:cs="Times New Roman"/>
          <w:sz w:val="28"/>
          <w:szCs w:val="28"/>
        </w:rPr>
        <w:t>три экземпляра договора найма (аренды) или дополнительного соглашения к нему</w:t>
      </w:r>
    </w:p>
    <w:p w:rsidR="00ED26BE" w:rsidRPr="00ED26BE" w:rsidRDefault="00ED26BE" w:rsidP="00ED26B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13F6" w:rsidRPr="00ED26BE" w:rsidRDefault="005013F6" w:rsidP="005013F6">
      <w:pPr>
        <w:pStyle w:val="a5"/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D26BE">
        <w:rPr>
          <w:rFonts w:ascii="Times New Roman" w:hAnsi="Times New Roman" w:cs="Times New Roman"/>
          <w:sz w:val="28"/>
          <w:szCs w:val="28"/>
        </w:rPr>
        <w:t>технический паспорт – в случае его оформления до 1 января 2023 г.</w:t>
      </w:r>
    </w:p>
    <w:p w:rsidR="00A9479D" w:rsidRDefault="00A9479D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471" w:rsidRPr="00CC2DF3" w:rsidRDefault="00315471" w:rsidP="003154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DF3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315471" w:rsidRDefault="00315471" w:rsidP="003154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DF3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C013BD" w:rsidRDefault="00C013BD" w:rsidP="003154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471" w:rsidRDefault="00C013BD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3BD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315471" w:rsidRPr="00315471" w:rsidRDefault="00315471" w:rsidP="00194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5471" w:rsidRDefault="00315471" w:rsidP="0031547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существующих в мо</w:t>
      </w:r>
      <w:r w:rsidRPr="00315471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 xml:space="preserve">нт выдачи информации правах, ограничениях (обременениях) прав </w:t>
      </w:r>
      <w:r w:rsidRPr="00315471">
        <w:rPr>
          <w:rFonts w:ascii="Times New Roman" w:hAnsi="Times New Roman" w:cs="Times New Roman"/>
          <w:sz w:val="28"/>
          <w:szCs w:val="28"/>
        </w:rPr>
        <w:t>на изолированное помещение или                капитальное строение – из ЕГРНИ</w:t>
      </w:r>
    </w:p>
    <w:p w:rsidR="00315471" w:rsidRDefault="00315471" w:rsidP="0031547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5471" w:rsidRDefault="00315471" w:rsidP="0031547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47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хнический паспорт на жилое поме</w:t>
      </w:r>
      <w:r w:rsidRPr="00315471">
        <w:rPr>
          <w:rFonts w:ascii="Times New Roman" w:hAnsi="Times New Roman" w:cs="Times New Roman"/>
          <w:sz w:val="28"/>
          <w:szCs w:val="28"/>
        </w:rPr>
        <w:t xml:space="preserve">щение – из реестра характеристик недвижимого имущества (в случае оформления технического </w:t>
      </w:r>
      <w:r>
        <w:rPr>
          <w:rFonts w:ascii="Times New Roman" w:hAnsi="Times New Roman" w:cs="Times New Roman"/>
          <w:sz w:val="28"/>
          <w:szCs w:val="28"/>
        </w:rPr>
        <w:t>паспорта после 1 января 2023 г.)</w:t>
      </w:r>
    </w:p>
    <w:p w:rsidR="00315471" w:rsidRDefault="00315471" w:rsidP="0031547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5471" w:rsidRDefault="00315471" w:rsidP="0031547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5471">
        <w:rPr>
          <w:rFonts w:ascii="Times New Roman" w:hAnsi="Times New Roman" w:cs="Times New Roman"/>
          <w:sz w:val="28"/>
          <w:szCs w:val="28"/>
        </w:rPr>
        <w:t>решение местного исполнительного и</w:t>
      </w:r>
      <w:r>
        <w:rPr>
          <w:rFonts w:ascii="Times New Roman" w:hAnsi="Times New Roman" w:cs="Times New Roman"/>
          <w:sz w:val="28"/>
          <w:szCs w:val="28"/>
        </w:rPr>
        <w:t xml:space="preserve"> распорядительного органа о разре</w:t>
      </w:r>
      <w:r w:rsidRPr="00315471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ении предоставления жилого поме</w:t>
      </w:r>
      <w:r w:rsidRPr="00315471">
        <w:rPr>
          <w:rFonts w:ascii="Times New Roman" w:hAnsi="Times New Roman" w:cs="Times New Roman"/>
          <w:sz w:val="28"/>
          <w:szCs w:val="28"/>
        </w:rPr>
        <w:t xml:space="preserve">щения (его частей) по договору найма </w:t>
      </w:r>
      <w:r>
        <w:rPr>
          <w:rFonts w:ascii="Times New Roman" w:hAnsi="Times New Roman" w:cs="Times New Roman"/>
          <w:sz w:val="28"/>
          <w:szCs w:val="28"/>
        </w:rPr>
        <w:t>жилого помещения частного жилищ</w:t>
      </w:r>
      <w:r w:rsidRPr="00315471">
        <w:rPr>
          <w:rFonts w:ascii="Times New Roman" w:hAnsi="Times New Roman" w:cs="Times New Roman"/>
          <w:sz w:val="28"/>
          <w:szCs w:val="28"/>
        </w:rPr>
        <w:t>ного фонда или догово</w:t>
      </w:r>
      <w:r>
        <w:rPr>
          <w:rFonts w:ascii="Times New Roman" w:hAnsi="Times New Roman" w:cs="Times New Roman"/>
          <w:sz w:val="28"/>
          <w:szCs w:val="28"/>
        </w:rPr>
        <w:t>ру аренды жилого помещения, воз</w:t>
      </w:r>
      <w:r w:rsidRPr="00315471">
        <w:rPr>
          <w:rFonts w:ascii="Times New Roman" w:hAnsi="Times New Roman" w:cs="Times New Roman"/>
          <w:sz w:val="28"/>
          <w:szCs w:val="28"/>
        </w:rPr>
        <w:t>веденного, рек</w:t>
      </w:r>
      <w:r>
        <w:rPr>
          <w:rFonts w:ascii="Times New Roman" w:hAnsi="Times New Roman" w:cs="Times New Roman"/>
          <w:sz w:val="28"/>
          <w:szCs w:val="28"/>
        </w:rPr>
        <w:t>онструированного или приобретен</w:t>
      </w:r>
      <w:r w:rsidRPr="00315471">
        <w:rPr>
          <w:rFonts w:ascii="Times New Roman" w:hAnsi="Times New Roman" w:cs="Times New Roman"/>
          <w:sz w:val="28"/>
          <w:szCs w:val="28"/>
        </w:rPr>
        <w:t>ного с привлечением льготного кредита либо возведенного, реко</w:t>
      </w:r>
      <w:r>
        <w:rPr>
          <w:rFonts w:ascii="Times New Roman" w:hAnsi="Times New Roman" w:cs="Times New Roman"/>
          <w:sz w:val="28"/>
          <w:szCs w:val="28"/>
        </w:rPr>
        <w:t>нструированного или приобретен</w:t>
      </w:r>
      <w:r w:rsidRPr="00315471">
        <w:rPr>
          <w:rFonts w:ascii="Times New Roman" w:hAnsi="Times New Roman" w:cs="Times New Roman"/>
          <w:sz w:val="28"/>
          <w:szCs w:val="28"/>
        </w:rPr>
        <w:t>ного с использованием субсидии на</w:t>
      </w:r>
      <w:r>
        <w:rPr>
          <w:rFonts w:ascii="Times New Roman" w:hAnsi="Times New Roman" w:cs="Times New Roman"/>
          <w:sz w:val="28"/>
          <w:szCs w:val="28"/>
        </w:rPr>
        <w:t xml:space="preserve"> уплату части процентов за поль</w:t>
      </w:r>
      <w:r w:rsidRPr="00315471">
        <w:rPr>
          <w:rFonts w:ascii="Times New Roman" w:hAnsi="Times New Roman" w:cs="Times New Roman"/>
          <w:sz w:val="28"/>
          <w:szCs w:val="28"/>
        </w:rPr>
        <w:t>зование кредитом (субсидии на</w:t>
      </w:r>
      <w:r>
        <w:rPr>
          <w:rFonts w:ascii="Times New Roman" w:hAnsi="Times New Roman" w:cs="Times New Roman"/>
          <w:sz w:val="28"/>
          <w:szCs w:val="28"/>
        </w:rPr>
        <w:t xml:space="preserve"> уплату части процентов за поль</w:t>
      </w:r>
      <w:r w:rsidRPr="00315471">
        <w:rPr>
          <w:rFonts w:ascii="Times New Roman" w:hAnsi="Times New Roman" w:cs="Times New Roman"/>
          <w:sz w:val="28"/>
          <w:szCs w:val="28"/>
        </w:rPr>
        <w:t>зование кредитом и субсидии на</w:t>
      </w:r>
      <w:proofErr w:type="gramEnd"/>
      <w:r w:rsidRPr="00315471">
        <w:rPr>
          <w:rFonts w:ascii="Times New Roman" w:hAnsi="Times New Roman" w:cs="Times New Roman"/>
          <w:sz w:val="28"/>
          <w:szCs w:val="28"/>
        </w:rPr>
        <w:t xml:space="preserve"> погашение основного </w:t>
      </w:r>
      <w:r>
        <w:rPr>
          <w:rFonts w:ascii="Times New Roman" w:hAnsi="Times New Roman" w:cs="Times New Roman"/>
          <w:sz w:val="28"/>
          <w:szCs w:val="28"/>
        </w:rPr>
        <w:t>долга по кредиту), выданным бан</w:t>
      </w:r>
      <w:r w:rsidRPr="00315471">
        <w:rPr>
          <w:rFonts w:ascii="Times New Roman" w:hAnsi="Times New Roman" w:cs="Times New Roman"/>
          <w:sz w:val="28"/>
          <w:szCs w:val="28"/>
        </w:rPr>
        <w:t>ками на их возв</w:t>
      </w:r>
      <w:r>
        <w:rPr>
          <w:rFonts w:ascii="Times New Roman" w:hAnsi="Times New Roman" w:cs="Times New Roman"/>
          <w:sz w:val="28"/>
          <w:szCs w:val="28"/>
        </w:rPr>
        <w:t>едение, реконструкцию или приоб</w:t>
      </w:r>
      <w:r w:rsidRPr="00315471">
        <w:rPr>
          <w:rFonts w:ascii="Times New Roman" w:hAnsi="Times New Roman" w:cs="Times New Roman"/>
          <w:sz w:val="28"/>
          <w:szCs w:val="28"/>
        </w:rPr>
        <w:t>ретение в установленном порядке (при необходимости)</w:t>
      </w:r>
    </w:p>
    <w:p w:rsidR="00315471" w:rsidRPr="00315471" w:rsidRDefault="00315471" w:rsidP="0031547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Размер платы, взимаемой при осуществлении административной процедуры: </w:t>
      </w:r>
      <w:r w:rsidRPr="00A9479D">
        <w:rPr>
          <w:rFonts w:ascii="Times New Roman" w:hAnsi="Times New Roman" w:cs="Times New Roman"/>
          <w:sz w:val="28"/>
          <w:szCs w:val="28"/>
        </w:rPr>
        <w:t>бесплатно</w:t>
      </w:r>
    </w:p>
    <w:p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133" w:rsidRDefault="00194DEF" w:rsidP="007731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773133" w:rsidRDefault="00773133" w:rsidP="007731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133" w:rsidRDefault="00773133" w:rsidP="00773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133">
        <w:rPr>
          <w:rFonts w:ascii="Times New Roman" w:hAnsi="Times New Roman" w:cs="Times New Roman"/>
          <w:sz w:val="28"/>
          <w:szCs w:val="28"/>
        </w:rPr>
        <w:t xml:space="preserve">2 дня со дня подачи заявления, </w:t>
      </w:r>
    </w:p>
    <w:p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DEF" w:rsidRPr="00773133" w:rsidRDefault="00194DEF" w:rsidP="00194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194DEF">
        <w:rPr>
          <w:rFonts w:ascii="Times New Roman" w:hAnsi="Times New Roman" w:cs="Times New Roman"/>
          <w:b/>
          <w:sz w:val="28"/>
          <w:szCs w:val="28"/>
        </w:rPr>
        <w:t>выдаваемых</w:t>
      </w:r>
      <w:proofErr w:type="gramEnd"/>
      <w:r w:rsidRPr="00194DEF">
        <w:rPr>
          <w:rFonts w:ascii="Times New Roman" w:hAnsi="Times New Roman" w:cs="Times New Roman"/>
          <w:b/>
          <w:sz w:val="28"/>
          <w:szCs w:val="28"/>
        </w:rPr>
        <w:t xml:space="preserve"> (принимаемого) при осуществлении административной процедуры: </w:t>
      </w:r>
      <w:r w:rsidRPr="00773133">
        <w:rPr>
          <w:rFonts w:ascii="Times New Roman" w:hAnsi="Times New Roman" w:cs="Times New Roman"/>
          <w:sz w:val="28"/>
          <w:szCs w:val="28"/>
        </w:rPr>
        <w:t>бессрочно</w:t>
      </w:r>
    </w:p>
    <w:p w:rsidR="00194DEF" w:rsidRPr="00773133" w:rsidRDefault="00194DEF" w:rsidP="00194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E7441"/>
    <w:multiLevelType w:val="hybridMultilevel"/>
    <w:tmpl w:val="88329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A38AA"/>
    <w:multiLevelType w:val="hybridMultilevel"/>
    <w:tmpl w:val="BDA036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D27F6"/>
    <w:multiLevelType w:val="hybridMultilevel"/>
    <w:tmpl w:val="7E3075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22276"/>
    <w:multiLevelType w:val="hybridMultilevel"/>
    <w:tmpl w:val="60B6BE8A"/>
    <w:lvl w:ilvl="0" w:tplc="0419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5E52"/>
    <w:rsid w:val="0000708E"/>
    <w:rsid w:val="00045E52"/>
    <w:rsid w:val="0009263E"/>
    <w:rsid w:val="001423E6"/>
    <w:rsid w:val="00171C61"/>
    <w:rsid w:val="001860C7"/>
    <w:rsid w:val="00194DEF"/>
    <w:rsid w:val="00220D66"/>
    <w:rsid w:val="002C0E61"/>
    <w:rsid w:val="00315471"/>
    <w:rsid w:val="003552CE"/>
    <w:rsid w:val="003A0D82"/>
    <w:rsid w:val="003E2A76"/>
    <w:rsid w:val="00405E85"/>
    <w:rsid w:val="00420B6C"/>
    <w:rsid w:val="005013F6"/>
    <w:rsid w:val="00531C30"/>
    <w:rsid w:val="005E716D"/>
    <w:rsid w:val="00696C09"/>
    <w:rsid w:val="006B0570"/>
    <w:rsid w:val="006B3156"/>
    <w:rsid w:val="0071178B"/>
    <w:rsid w:val="007502F6"/>
    <w:rsid w:val="00773133"/>
    <w:rsid w:val="008159D7"/>
    <w:rsid w:val="008878F3"/>
    <w:rsid w:val="00932CA3"/>
    <w:rsid w:val="009E5570"/>
    <w:rsid w:val="00A02CD3"/>
    <w:rsid w:val="00A15158"/>
    <w:rsid w:val="00A9479D"/>
    <w:rsid w:val="00B151F0"/>
    <w:rsid w:val="00B229DF"/>
    <w:rsid w:val="00B626EA"/>
    <w:rsid w:val="00BC2FE1"/>
    <w:rsid w:val="00BF4F70"/>
    <w:rsid w:val="00C013BD"/>
    <w:rsid w:val="00C73C42"/>
    <w:rsid w:val="00C91110"/>
    <w:rsid w:val="00D70638"/>
    <w:rsid w:val="00E55BF6"/>
    <w:rsid w:val="00ED26BE"/>
    <w:rsid w:val="00F6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4</cp:revision>
  <cp:lastPrinted>2023-08-11T07:30:00Z</cp:lastPrinted>
  <dcterms:created xsi:type="dcterms:W3CDTF">2026-05-07T11:24:00Z</dcterms:created>
  <dcterms:modified xsi:type="dcterms:W3CDTF">2026-05-08T07:24:00Z</dcterms:modified>
</cp:coreProperties>
</file>